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"/>
        <w:gridCol w:w="3104"/>
        <w:gridCol w:w="2260"/>
        <w:gridCol w:w="1509"/>
        <w:gridCol w:w="1971"/>
      </w:tblGrid>
      <w:tr w:rsidR="00BE2A97" w14:paraId="32E2E692" w14:textId="77777777" w:rsidTr="00BE2A97">
        <w:trPr>
          <w:trHeight w:val="1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D2ED35" w14:textId="77777777" w:rsidR="00BE2A97" w:rsidRPr="00BE2A97" w:rsidRDefault="00BE2A97" w:rsidP="00BE2A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ENDÜSTRİ MÜHENDİSLİĞİ BÖLÜMÜ KOMİSYONLARI</w:t>
            </w:r>
          </w:p>
        </w:tc>
      </w:tr>
      <w:tr w:rsidR="00BE2A97" w14:paraId="2CCD7A68" w14:textId="77777777" w:rsidTr="00BE2A97">
        <w:trPr>
          <w:trHeight w:val="1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B43120" w14:textId="77777777" w:rsidR="00BE2A97" w:rsidRPr="00BE2A97" w:rsidRDefault="00BE2A97" w:rsidP="00BE2A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BE2A97">
              <w:rPr>
                <w:rFonts w:ascii="Calibri" w:eastAsia="Calibri" w:hAnsi="Calibri" w:cs="Calibri"/>
                <w:b/>
                <w:sz w:val="24"/>
              </w:rPr>
              <w:t>STAJ KOMİSYONU KURULU - (Görev Süresi 3 Yıl)</w:t>
            </w:r>
          </w:p>
        </w:tc>
      </w:tr>
      <w:tr w:rsidR="00BE2A97" w14:paraId="35D80542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1DDC331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Adı Soyadı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3961FB9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Görevi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14BA56C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Atama Tarihi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E15CFF7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Bitiş Tarihi</w:t>
            </w:r>
          </w:p>
        </w:tc>
      </w:tr>
      <w:tr w:rsidR="00BE2A97" w14:paraId="7999C4C0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E81B4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Doç.Dr. Ayşenur BUDAK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2B03B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Komisyon Başkanı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F991B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06.04.2023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17A33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16.04.2026</w:t>
            </w:r>
          </w:p>
        </w:tc>
      </w:tr>
      <w:tr w:rsidR="00BE2A97" w14:paraId="110CB1BC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DEBDE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Dr. Öğr. Üyesi Özgür Ünsal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E6FB3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Üye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00DE2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14123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17.03.2025</w:t>
            </w:r>
          </w:p>
        </w:tc>
      </w:tr>
      <w:tr w:rsidR="00BE2A97" w14:paraId="0398FD3E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B40DB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Dr.Öğr.Üyesi Figen ÖZTOPRAK TOPKAYA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3D6F1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Üye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9BD08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5C1D0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17.03.2025</w:t>
            </w:r>
          </w:p>
        </w:tc>
      </w:tr>
      <w:tr w:rsidR="00BE2A97" w14:paraId="6A44D0C3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7DB3D" w14:textId="77777777" w:rsidR="00BE2A97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 Öğr. Üyesi Burak PAÇ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270FA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Yedek Üye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4FB0A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17.03.2022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F8EC3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17.03.2025</w:t>
            </w:r>
          </w:p>
        </w:tc>
      </w:tr>
      <w:tr w:rsidR="00BE2A97" w14:paraId="2B447EBD" w14:textId="77777777" w:rsidTr="007276D3">
        <w:trPr>
          <w:gridBefore w:val="1"/>
          <w:wBefore w:w="113" w:type="dxa"/>
          <w:trHeight w:val="1"/>
        </w:trPr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D09C7D7" w14:textId="77777777" w:rsidR="00BE2A97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İNTİBAK KOMİSYONU KURULU- </w:t>
            </w:r>
            <w:r>
              <w:rPr>
                <w:rFonts w:ascii="Calibri" w:eastAsia="Calibri" w:hAnsi="Calibri" w:cs="Calibri"/>
                <w:b/>
              </w:rPr>
              <w:t>(Görev Süresi 3 Yıl)</w:t>
            </w:r>
          </w:p>
        </w:tc>
      </w:tr>
      <w:tr w:rsidR="00BE2A97" w14:paraId="345A1A5E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DBEE768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Adı Soyadı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FC07D50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Görevi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6943BB5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Atama Tarihi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C359D4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Bitiş Tarihi</w:t>
            </w:r>
          </w:p>
        </w:tc>
      </w:tr>
      <w:tr w:rsidR="00BE2A97" w14:paraId="218797FA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267D4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Doç. Dr. Kemal SARICA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62E7E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Komisyon Başkanı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288FD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06.04.2023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E3D6E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16.04.2026</w:t>
            </w:r>
          </w:p>
        </w:tc>
      </w:tr>
      <w:tr w:rsidR="00BE2A97" w14:paraId="2B78B55B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E24B0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Doç.Dr . Ayşenur BUDAK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27019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Üye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321BC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1FB0C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17.03.2025</w:t>
            </w:r>
          </w:p>
        </w:tc>
      </w:tr>
      <w:tr w:rsidR="00BE2A97" w14:paraId="02AFB5FC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22E29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Dr.Öğr.Üyesi Ayşe CİLACI TOMBUŞ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1CD63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Üye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1176C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C5683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17.03.2025</w:t>
            </w:r>
          </w:p>
        </w:tc>
      </w:tr>
      <w:tr w:rsidR="00BE2A97" w14:paraId="190C5E95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54895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Dr.Öğr.Üyesi Figen ÖZTOPRAK TOPKAYA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E5345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Yedek Üye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D786D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06.04.2023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1B8D4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16.04.2026</w:t>
            </w:r>
          </w:p>
        </w:tc>
      </w:tr>
      <w:tr w:rsidR="00BE2A97" w14:paraId="17A48940" w14:textId="77777777" w:rsidTr="007276D3">
        <w:trPr>
          <w:gridBefore w:val="1"/>
          <w:wBefore w:w="113" w:type="dxa"/>
          <w:trHeight w:val="1"/>
        </w:trPr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A952B23" w14:textId="77777777" w:rsidR="00BE2A97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ÇİFT ANADAL VE YANDAL KOMİSYON KURULU- </w:t>
            </w:r>
            <w:r>
              <w:rPr>
                <w:rFonts w:ascii="Calibri" w:eastAsia="Calibri" w:hAnsi="Calibri" w:cs="Calibri"/>
                <w:b/>
              </w:rPr>
              <w:t>(Görev Süresi 3 Yıl)</w:t>
            </w:r>
          </w:p>
        </w:tc>
      </w:tr>
      <w:tr w:rsidR="00BE2A97" w14:paraId="414CA75C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E32242F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Adı Soyadı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4A2E0F1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Görevi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79C2410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Atama Tarihi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C206197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Bitiş Tarihi</w:t>
            </w:r>
          </w:p>
        </w:tc>
      </w:tr>
      <w:tr w:rsidR="00BE2A97" w14:paraId="0E2FC345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D5588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Dr.Öğr.Üyesi Ayşe CİLACI TOMBUŞ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70577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Komisyon Başkanı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995DF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06.04.2023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77E94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16.04.2026</w:t>
            </w:r>
          </w:p>
        </w:tc>
      </w:tr>
      <w:tr w:rsidR="00BE2A97" w14:paraId="2DD5106A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2D6D4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Dr. Öğr. Üyesi Burak PAÇ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855A9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Üye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B1BA5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06E51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17.03.2025</w:t>
            </w:r>
          </w:p>
        </w:tc>
      </w:tr>
      <w:tr w:rsidR="00BE2A97" w14:paraId="4DC5A56F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37711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Dr.Öğr.Üyesi Suat GENÇ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BA8BB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Üye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4FACE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06.04.2023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687D4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16.04.2026</w:t>
            </w:r>
          </w:p>
        </w:tc>
      </w:tr>
      <w:tr w:rsidR="00BE2A97" w14:paraId="64627D24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86FDD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Doç. Dr. Kemal SARICA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83146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Yedek Üye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728EA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974CB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17.03.2025</w:t>
            </w:r>
          </w:p>
        </w:tc>
      </w:tr>
      <w:tr w:rsidR="00BE2A97" w14:paraId="71C1271C" w14:textId="77777777" w:rsidTr="007276D3">
        <w:trPr>
          <w:gridBefore w:val="1"/>
          <w:wBefore w:w="113" w:type="dxa"/>
          <w:trHeight w:val="1"/>
        </w:trPr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167AF69" w14:textId="77777777" w:rsidR="00BE2A97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ERASMUS + YATAY-DİKEY GEÇİŞ KOMİSYON KURULU- </w:t>
            </w:r>
            <w:r>
              <w:rPr>
                <w:rFonts w:ascii="Calibri" w:eastAsia="Calibri" w:hAnsi="Calibri" w:cs="Calibri"/>
                <w:b/>
              </w:rPr>
              <w:t>(Görev Süresi 3 Yıl)</w:t>
            </w:r>
          </w:p>
        </w:tc>
      </w:tr>
      <w:tr w:rsidR="00BE2A97" w14:paraId="4FDFBDD8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A064074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Adı Soyadı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CE36F8A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Görevi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C3AF353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Atama Tarihi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C958A19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Bitiş Tarihi</w:t>
            </w:r>
          </w:p>
        </w:tc>
      </w:tr>
      <w:tr w:rsidR="00BE2A97" w14:paraId="1CBD82D8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2DC5D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Dr.Öğr.Üyesi Ayşe CİLACI TOMBUŞ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CADE9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Komisyon Başkanı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87A1E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06.04.2023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1ACC3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16.04.2026</w:t>
            </w:r>
          </w:p>
        </w:tc>
      </w:tr>
      <w:tr w:rsidR="00BE2A97" w14:paraId="26C788E0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14F51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Dr. Öğr. Kemal DİNGEÇ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CAEC5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Üye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974F6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8E074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17.03.2025</w:t>
            </w:r>
          </w:p>
        </w:tc>
      </w:tr>
      <w:tr w:rsidR="00BE2A97" w14:paraId="7C710B3B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ABED5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Doç.Dr. Üyesi Ayşenur BUDAK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7D9D5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Üye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C7BCD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61C87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17.03.2025</w:t>
            </w:r>
          </w:p>
        </w:tc>
      </w:tr>
      <w:tr w:rsidR="00BE2A97" w14:paraId="420C7DA0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8CC60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Doç. Dr. Kemal SARICA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52EC2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Yedek Üye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F7E94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7ACC9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17.03.2025</w:t>
            </w:r>
          </w:p>
        </w:tc>
      </w:tr>
      <w:tr w:rsidR="00BE2A97" w14:paraId="46351ED1" w14:textId="77777777" w:rsidTr="007276D3">
        <w:trPr>
          <w:gridBefore w:val="1"/>
          <w:wBefore w:w="113" w:type="dxa"/>
          <w:trHeight w:val="1"/>
        </w:trPr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43C3E76" w14:textId="77777777" w:rsidR="00BE2A97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BÖLÜM AKREDİTASYON KURULU- (Görev Süresi 3 Yıl)</w:t>
            </w:r>
          </w:p>
        </w:tc>
      </w:tr>
      <w:tr w:rsidR="00BE2A97" w14:paraId="7EFE31F9" w14:textId="77777777" w:rsidTr="007276D3">
        <w:trPr>
          <w:gridBefore w:val="1"/>
          <w:wBefore w:w="113" w:type="dxa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EEC0BC4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Adı Soyadı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08C6839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Görevi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5871CA9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Atama Tarihi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B6363F4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Bitiş Tarihi</w:t>
            </w:r>
          </w:p>
        </w:tc>
      </w:tr>
      <w:tr w:rsidR="00BE2A97" w14:paraId="5C113F3B" w14:textId="77777777" w:rsidTr="007276D3">
        <w:trPr>
          <w:gridBefore w:val="1"/>
          <w:wBefore w:w="113" w:type="dxa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00F58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Dr. Öğr. Üyesi Kemal Dinçer DİNGEÇ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9A6C4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Komisyon Başkanı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F9A85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7E10B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17.03.2025</w:t>
            </w:r>
          </w:p>
        </w:tc>
      </w:tr>
      <w:tr w:rsidR="00BE2A97" w14:paraId="7E3ACC20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3AB47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Dr. Öğr. Üyesi C. Özgür ÜNSAL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E8B66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Üye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6A245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BFF38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17.03.2025</w:t>
            </w:r>
          </w:p>
        </w:tc>
      </w:tr>
      <w:tr w:rsidR="00BE2A97" w14:paraId="7F3BD115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5DE17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Doç. Dr. Kemal SARICA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5D293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Üye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C3068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A1246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17.03.2025</w:t>
            </w:r>
          </w:p>
        </w:tc>
      </w:tr>
      <w:tr w:rsidR="00BE2A97" w14:paraId="33705A80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101AC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Dr.Öğr.Üyesi Figen ÖZTOPRAK TOPKAYA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A04D1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Yedek Üye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79DE4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06.04.2023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1171C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16.04.2026</w:t>
            </w:r>
          </w:p>
        </w:tc>
      </w:tr>
      <w:tr w:rsidR="00BE2A97" w14:paraId="2F70917D" w14:textId="77777777" w:rsidTr="007276D3">
        <w:trPr>
          <w:gridBefore w:val="1"/>
          <w:wBefore w:w="113" w:type="dxa"/>
          <w:trHeight w:val="1"/>
        </w:trPr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84CA55B" w14:textId="77777777" w:rsidR="00BE2A97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MÜFREDAT KOMİSYON- (Görev Süresi 3 Yıl)</w:t>
            </w:r>
          </w:p>
        </w:tc>
      </w:tr>
      <w:tr w:rsidR="00BE2A97" w14:paraId="547A6E3B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C8A44F3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Adı Soyadı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F83DE44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Görevi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0F2B52F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Atama Tarihi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A1DCE27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Bitiş Tarihi</w:t>
            </w:r>
          </w:p>
        </w:tc>
      </w:tr>
      <w:tr w:rsidR="00BE2A97" w14:paraId="26E8B8E1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3B2E2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Dr. Öğr. Üyesi Kemal Dinçer DİNGEÇ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2860E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Komisyon Başkanı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DADF6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06.04.2023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79F58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16.04.2026</w:t>
            </w:r>
          </w:p>
        </w:tc>
      </w:tr>
      <w:tr w:rsidR="00BE2A97" w14:paraId="62BA0F87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95546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Dr. Öğr. Üyesi Suat GENÇ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9277D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Üye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C9DB6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B048B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17.03.2025</w:t>
            </w:r>
          </w:p>
        </w:tc>
      </w:tr>
      <w:tr w:rsidR="00BE2A97" w14:paraId="25182CFA" w14:textId="77777777" w:rsidTr="007276D3">
        <w:trPr>
          <w:gridBefore w:val="1"/>
          <w:wBefore w:w="113" w:type="dxa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28F61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Dr. Öğr. Üyesi C. Özgür ÜNSAL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32DD7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Üye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27463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7C75E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17.03.2025</w:t>
            </w:r>
          </w:p>
        </w:tc>
      </w:tr>
      <w:tr w:rsidR="00BE2A97" w14:paraId="725F7DB8" w14:textId="77777777" w:rsidTr="007276D3">
        <w:trPr>
          <w:gridBefore w:val="1"/>
          <w:wBefore w:w="113" w:type="dxa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245C4" w14:textId="77777777" w:rsidR="00BE2A97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A1155">
              <w:rPr>
                <w:rFonts w:ascii="Calibri" w:eastAsia="Calibri" w:hAnsi="Calibri" w:cs="Calibri"/>
              </w:rPr>
              <w:t>Dr. Burak PAÇ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B4CF7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Yedek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474A1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17.03.2022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AF03F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17.03.2025</w:t>
            </w:r>
          </w:p>
        </w:tc>
      </w:tr>
      <w:tr w:rsidR="00BE2A97" w14:paraId="0E2DC6B1" w14:textId="77777777" w:rsidTr="007276D3">
        <w:trPr>
          <w:gridBefore w:val="1"/>
          <w:wBefore w:w="113" w:type="dxa"/>
          <w:trHeight w:val="324"/>
        </w:trPr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466FE11" w14:textId="77777777" w:rsidR="00BE2A97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DERS İÇERİKLERİNİ DÜZENLEME KOMİSYONU- (Görev Süresi 3 Yıl)</w:t>
            </w:r>
          </w:p>
        </w:tc>
      </w:tr>
      <w:tr w:rsidR="00BE2A97" w14:paraId="24E42F67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D2C3917" w14:textId="77777777" w:rsidR="00BE2A97" w:rsidRPr="00577C45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77C45">
              <w:rPr>
                <w:rFonts w:ascii="Calibri" w:eastAsia="Calibri" w:hAnsi="Calibri" w:cs="Calibri"/>
                <w:b/>
                <w:i/>
              </w:rPr>
              <w:t>Adı Soyadı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496D116" w14:textId="77777777" w:rsidR="00BE2A97" w:rsidRPr="00577C45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77C45">
              <w:rPr>
                <w:rFonts w:ascii="Calibri" w:eastAsia="Calibri" w:hAnsi="Calibri" w:cs="Calibri"/>
                <w:b/>
                <w:i/>
              </w:rPr>
              <w:t>Görevi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8E03FDD" w14:textId="77777777" w:rsidR="00BE2A97" w:rsidRPr="00577C45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77C45">
              <w:rPr>
                <w:rFonts w:ascii="Calibri" w:eastAsia="Calibri" w:hAnsi="Calibri" w:cs="Calibri"/>
                <w:b/>
                <w:i/>
              </w:rPr>
              <w:t>Atama Tarihi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DFED954" w14:textId="77777777" w:rsidR="00BE2A97" w:rsidRPr="00577C45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577C45">
              <w:rPr>
                <w:rFonts w:ascii="Calibri" w:eastAsia="Calibri" w:hAnsi="Calibri" w:cs="Calibri"/>
                <w:b/>
                <w:i/>
              </w:rPr>
              <w:t>Bitiş Tarihi</w:t>
            </w:r>
          </w:p>
        </w:tc>
      </w:tr>
      <w:tr w:rsidR="00BE2A97" w14:paraId="096E6AAB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B4B9F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Dr. Öğr. Üyesi C. Özgür ÜNSAL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0FE5C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Komisyon Başkanı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AE2F8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06.04.2023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20BE0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16.04.2026</w:t>
            </w:r>
          </w:p>
        </w:tc>
      </w:tr>
      <w:tr w:rsidR="00BE2A97" w14:paraId="77A2A966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ED0E0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Dr. Öğr. Üyesi Kemal Dinçer DİNGEÇ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00867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Üye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F27F6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D12AF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17.03.2025</w:t>
            </w:r>
          </w:p>
        </w:tc>
      </w:tr>
      <w:tr w:rsidR="00BE2A97" w14:paraId="3C6480D1" w14:textId="77777777" w:rsidTr="007276D3">
        <w:trPr>
          <w:gridBefore w:val="1"/>
          <w:wBefore w:w="113" w:type="dxa"/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9A890" w14:textId="77777777" w:rsidR="00BE2A97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A1155">
              <w:rPr>
                <w:rFonts w:ascii="Calibri" w:eastAsia="Calibri" w:hAnsi="Calibri" w:cs="Calibri"/>
              </w:rPr>
              <w:lastRenderedPageBreak/>
              <w:t>Dr. Burak PAÇ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4758D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Üye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E88DF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17.03.2022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5CD5F" w14:textId="77777777" w:rsidR="00BE2A97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17.03.2025</w:t>
            </w:r>
          </w:p>
        </w:tc>
      </w:tr>
      <w:tr w:rsidR="00BE2A97" w14:paraId="79AE7983" w14:textId="77777777" w:rsidTr="00756CB4">
        <w:trPr>
          <w:gridBefore w:val="1"/>
          <w:wBefore w:w="113" w:type="dxa"/>
          <w:trHeight w:val="145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E9A74" w14:textId="77777777" w:rsidR="00BE2A97" w:rsidRPr="00756CB4" w:rsidRDefault="00BE2A97" w:rsidP="00727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 xml:space="preserve"> Dr. Öğr. Üyesi Suat GENÇ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84DC0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Yedek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B9118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06.04.2023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A3775" w14:textId="77777777" w:rsidR="00BE2A97" w:rsidRPr="00756CB4" w:rsidRDefault="00BE2A97" w:rsidP="007276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6CB4">
              <w:rPr>
                <w:rFonts w:ascii="Calibri" w:eastAsia="Calibri" w:hAnsi="Calibri" w:cs="Calibri"/>
              </w:rPr>
              <w:t>16.04.2026</w:t>
            </w:r>
          </w:p>
        </w:tc>
      </w:tr>
    </w:tbl>
    <w:p w14:paraId="48502EDB" w14:textId="47226AEA" w:rsidR="00BE2A97" w:rsidRDefault="00BE2A97">
      <w:pPr>
        <w:spacing w:after="200" w:line="276" w:lineRule="auto"/>
        <w:rPr>
          <w:rFonts w:ascii="Calibri" w:eastAsia="Calibri" w:hAnsi="Calibri" w:cs="Calibri"/>
        </w:rPr>
      </w:pPr>
    </w:p>
    <w:sectPr w:rsidR="00BE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84"/>
    <w:rsid w:val="000D5D99"/>
    <w:rsid w:val="00185473"/>
    <w:rsid w:val="003F49C9"/>
    <w:rsid w:val="00522A51"/>
    <w:rsid w:val="00577C45"/>
    <w:rsid w:val="005B595A"/>
    <w:rsid w:val="006D5A84"/>
    <w:rsid w:val="00756CB4"/>
    <w:rsid w:val="007741CB"/>
    <w:rsid w:val="007B225E"/>
    <w:rsid w:val="00895DF8"/>
    <w:rsid w:val="00967628"/>
    <w:rsid w:val="00975254"/>
    <w:rsid w:val="00BA1155"/>
    <w:rsid w:val="00BE2A97"/>
    <w:rsid w:val="00CB740F"/>
    <w:rsid w:val="00D107C7"/>
    <w:rsid w:val="00D20A36"/>
    <w:rsid w:val="00D51506"/>
    <w:rsid w:val="00D813AD"/>
    <w:rsid w:val="00F0144B"/>
    <w:rsid w:val="00F95045"/>
    <w:rsid w:val="00FF1AF2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B6EF"/>
  <w15:docId w15:val="{2BA2FF3C-5E34-4654-9E9B-169E268C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Ümmügülüsüm ERDAĞI</cp:lastModifiedBy>
  <cp:revision>2</cp:revision>
  <dcterms:created xsi:type="dcterms:W3CDTF">2023-04-07T20:15:00Z</dcterms:created>
  <dcterms:modified xsi:type="dcterms:W3CDTF">2023-04-07T20:15:00Z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441f1380f49fc3d7267c9b3bbc1e5f55894b65c06819e484a045b54b6c942f74</vt:lpwstr>
  </property>
</Properties>
</file>